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BD" w:rsidRDefault="00A66EA8" w:rsidP="0092428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BB55BD" w:rsidRDefault="00BB55BD" w:rsidP="00BB55BD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BB55BD" w:rsidRDefault="00BB55BD" w:rsidP="00BB55BD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BB55BD" w:rsidRDefault="00BB55BD" w:rsidP="00BB55BD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B55BD" w:rsidRDefault="00BB55BD" w:rsidP="00BB55BD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BB55BD" w:rsidRDefault="00BB55BD" w:rsidP="00BB55BD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BB55BD" w:rsidRDefault="00BB55BD" w:rsidP="00BB55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8.5pt;margin-top:5.55pt;width:460.2pt;height:71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" filled="f" stroked="f" strokeweight=".25pt">
                <v:textbox inset="1pt,1pt,1pt,1pt">
                  <w:txbxContent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BB55BD" w:rsidRDefault="00BB55BD" w:rsidP="00BB55BD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BB55BD" w:rsidRDefault="00BB55BD" w:rsidP="00BB55BD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BB55BD" w:rsidRDefault="00BB55BD" w:rsidP="00BB55BD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BB55BD" w:rsidRDefault="00BB55BD" w:rsidP="00BB55BD">
                      <w:pPr>
                        <w:rPr>
                          <w:sz w:val="12"/>
                        </w:rPr>
                      </w:pPr>
                    </w:p>
                    <w:p w:rsidR="00BB55BD" w:rsidRDefault="00BB55BD" w:rsidP="00BB55BD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BB55BD" w:rsidRDefault="00BB55BD" w:rsidP="00BB55BD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BB55BD" w:rsidRDefault="00BB55BD" w:rsidP="00BB55BD"/>
                  </w:txbxContent>
                </v:textbox>
              </v:rect>
            </w:pict>
          </mc:Fallback>
        </mc:AlternateContent>
      </w:r>
    </w:p>
    <w:p w:rsidR="00BB55BD" w:rsidRDefault="00BB55BD" w:rsidP="00BB55BD">
      <w:pPr>
        <w:rPr>
          <w:b/>
          <w:sz w:val="48"/>
        </w:rPr>
      </w:pPr>
      <w: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t xml:space="preserve"> </w:t>
      </w:r>
      <w:r>
        <w:rPr>
          <w:noProof/>
        </w:rPr>
        <w:drawing>
          <wp:inline distT="0" distB="0" distL="0" distR="0">
            <wp:extent cx="685800" cy="695325"/>
            <wp:effectExtent l="19050" t="0" r="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5BD" w:rsidRPr="00763C91" w:rsidRDefault="00BB55BD" w:rsidP="00763C91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BB55BD" w:rsidRDefault="00BB55BD" w:rsidP="00BB55BD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BB55BD" w:rsidRPr="00AF34E7" w:rsidRDefault="00BB55BD" w:rsidP="00BB55BD">
      <w:pPr>
        <w:rPr>
          <w:sz w:val="20"/>
          <w:szCs w:val="20"/>
        </w:rPr>
      </w:pPr>
    </w:p>
    <w:p w:rsidR="0027224E" w:rsidRDefault="0027224E" w:rsidP="00BB55BD"/>
    <w:p w:rsidR="00BB55BD" w:rsidRDefault="00626617" w:rsidP="00BB55BD">
      <w:r>
        <w:t xml:space="preserve">от  </w:t>
      </w:r>
      <w:r w:rsidR="0066105E" w:rsidRPr="0066105E">
        <w:rPr>
          <w:u w:val="single"/>
        </w:rPr>
        <w:t>20.04.2026</w:t>
      </w:r>
      <w:r w:rsidR="00911FD8" w:rsidRPr="0066105E">
        <w:rPr>
          <w:u w:val="single"/>
        </w:rPr>
        <w:t xml:space="preserve"> </w:t>
      </w:r>
      <w:r>
        <w:t xml:space="preserve">№ </w:t>
      </w:r>
      <w:r w:rsidR="0066105E" w:rsidRPr="0066105E">
        <w:rPr>
          <w:u w:val="single"/>
        </w:rPr>
        <w:t>380</w:t>
      </w:r>
    </w:p>
    <w:p w:rsidR="00BB55BD" w:rsidRPr="00924284" w:rsidRDefault="00BB55BD" w:rsidP="00BB55BD">
      <w:pPr>
        <w:ind w:firstLine="708"/>
        <w:rPr>
          <w:b/>
        </w:rPr>
      </w:pPr>
    </w:p>
    <w:p w:rsidR="004A7278" w:rsidRPr="00AF34E7" w:rsidRDefault="004A7278" w:rsidP="00BB55BD">
      <w:pPr>
        <w:ind w:firstLine="708"/>
        <w:rPr>
          <w:b/>
          <w:sz w:val="20"/>
          <w:szCs w:val="20"/>
        </w:rPr>
      </w:pPr>
    </w:p>
    <w:tbl>
      <w:tblPr>
        <w:tblStyle w:val="a5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4"/>
      </w:tblGrid>
      <w:tr w:rsidR="004A7278" w:rsidTr="00B76474">
        <w:tc>
          <w:tcPr>
            <w:tcW w:w="4644" w:type="dxa"/>
          </w:tcPr>
          <w:p w:rsidR="004A7278" w:rsidRPr="004A7278" w:rsidRDefault="004A7278" w:rsidP="00AF34E7">
            <w:pPr>
              <w:jc w:val="both"/>
              <w:rPr>
                <w:b/>
              </w:rPr>
            </w:pPr>
            <w:r w:rsidRPr="004A7278">
              <w:rPr>
                <w:b/>
              </w:rPr>
              <w:t>О внесении изменени</w:t>
            </w:r>
            <w:r w:rsidR="00602991">
              <w:rPr>
                <w:b/>
              </w:rPr>
              <w:t>я</w:t>
            </w:r>
            <w:r w:rsidRPr="004A7278">
              <w:rPr>
                <w:b/>
              </w:rPr>
              <w:t xml:space="preserve"> в постановление Администрации муниципального образования «город Десногорск» Смоленс</w:t>
            </w:r>
            <w:r w:rsidR="00AF34E7">
              <w:rPr>
                <w:b/>
              </w:rPr>
              <w:t>кой области от 07.07.2025</w:t>
            </w:r>
            <w:r w:rsidR="00635682">
              <w:rPr>
                <w:b/>
              </w:rPr>
              <w:t xml:space="preserve"> № </w:t>
            </w:r>
            <w:r w:rsidR="00AF34E7">
              <w:rPr>
                <w:b/>
              </w:rPr>
              <w:t>693</w:t>
            </w:r>
            <w:r w:rsidRPr="004A7278">
              <w:rPr>
                <w:b/>
              </w:rPr>
              <w:t xml:space="preserve"> «Об утверждении состава административной комиссии муниципального образования «город Десногорск</w:t>
            </w:r>
            <w:r w:rsidR="00C817E2">
              <w:rPr>
                <w:b/>
              </w:rPr>
              <w:t>»</w:t>
            </w:r>
            <w:r w:rsidRPr="004A7278">
              <w:rPr>
                <w:b/>
              </w:rPr>
              <w:t xml:space="preserve"> Смоленской области</w:t>
            </w:r>
            <w:r w:rsidR="00AF34E7">
              <w:rPr>
                <w:b/>
              </w:rPr>
              <w:t xml:space="preserve"> и признании </w:t>
            </w:r>
            <w:proofErr w:type="gramStart"/>
            <w:r w:rsidR="00AF34E7">
              <w:rPr>
                <w:b/>
              </w:rPr>
              <w:t>утратившими</w:t>
            </w:r>
            <w:proofErr w:type="gramEnd"/>
            <w:r w:rsidR="00AF34E7">
              <w:rPr>
                <w:b/>
              </w:rPr>
              <w:t xml:space="preserve"> силу некоторых правовых актов</w:t>
            </w:r>
            <w:r w:rsidR="00FE2B55">
              <w:rPr>
                <w:b/>
              </w:rPr>
              <w:t>»</w:t>
            </w:r>
          </w:p>
        </w:tc>
        <w:tc>
          <w:tcPr>
            <w:tcW w:w="5634" w:type="dxa"/>
          </w:tcPr>
          <w:p w:rsidR="004A7278" w:rsidRDefault="004A7278" w:rsidP="00BB55BD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BB55BD" w:rsidRPr="009E39D7" w:rsidRDefault="00BB55BD" w:rsidP="00BB55BD">
      <w:pPr>
        <w:rPr>
          <w:sz w:val="20"/>
          <w:szCs w:val="20"/>
        </w:rPr>
      </w:pPr>
    </w:p>
    <w:p w:rsidR="00763C91" w:rsidRPr="009E39D7" w:rsidRDefault="00763C91" w:rsidP="00BB55BD">
      <w:pPr>
        <w:rPr>
          <w:sz w:val="20"/>
          <w:szCs w:val="20"/>
        </w:rPr>
      </w:pPr>
    </w:p>
    <w:p w:rsidR="00763C91" w:rsidRDefault="00635682" w:rsidP="00BB55BD">
      <w:pPr>
        <w:jc w:val="both"/>
      </w:pPr>
      <w:r>
        <w:tab/>
        <w:t xml:space="preserve">В </w:t>
      </w:r>
      <w:r w:rsidR="00602991" w:rsidRPr="00602991">
        <w:t xml:space="preserve">соответствии с </w:t>
      </w:r>
      <w:r w:rsidR="00AF34E7">
        <w:t>абзацем 5 пункта</w:t>
      </w:r>
      <w:r w:rsidR="00873668">
        <w:t xml:space="preserve"> 6 раздела 5 Р</w:t>
      </w:r>
      <w:r w:rsidR="00602991" w:rsidRPr="00602991">
        <w:t>егламента административной комиссии муниципального образования «город Десногорск» Смоленской области, утвержденного постановлением Администрации муниципального образования «город Десногорск» Смоленской области от 14.11.2018</w:t>
      </w:r>
      <w:r w:rsidR="00602991">
        <w:t xml:space="preserve"> № 972 </w:t>
      </w:r>
    </w:p>
    <w:p w:rsidR="00AF34E7" w:rsidRPr="00B76474" w:rsidRDefault="00AF34E7" w:rsidP="00BB55BD">
      <w:pPr>
        <w:jc w:val="both"/>
        <w:rPr>
          <w:b/>
          <w:sz w:val="20"/>
          <w:szCs w:val="20"/>
        </w:rPr>
      </w:pPr>
    </w:p>
    <w:p w:rsidR="00924284" w:rsidRPr="009E39D7" w:rsidRDefault="00924284" w:rsidP="00BB55BD">
      <w:pPr>
        <w:jc w:val="both"/>
        <w:rPr>
          <w:b/>
          <w:sz w:val="20"/>
          <w:szCs w:val="20"/>
        </w:rPr>
      </w:pPr>
    </w:p>
    <w:p w:rsidR="00BB55BD" w:rsidRPr="00913B2F" w:rsidRDefault="00BB55BD" w:rsidP="00E1319F">
      <w:pPr>
        <w:ind w:firstLine="708"/>
        <w:jc w:val="both"/>
        <w:rPr>
          <w:sz w:val="28"/>
          <w:szCs w:val="28"/>
        </w:rPr>
      </w:pPr>
      <w:r w:rsidRPr="00913B2F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D66B33" w:rsidRPr="00B76474" w:rsidRDefault="00D66B3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924284" w:rsidRPr="00B76474" w:rsidRDefault="00924284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</w:rPr>
      </w:pPr>
    </w:p>
    <w:p w:rsidR="00515003" w:rsidRDefault="0002334B" w:rsidP="001610D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8229B8">
        <w:rPr>
          <w:rFonts w:ascii="Times New Roman" w:hAnsi="Times New Roman" w:cs="Times New Roman"/>
          <w:b w:val="0"/>
          <w:sz w:val="24"/>
          <w:szCs w:val="24"/>
        </w:rPr>
        <w:t xml:space="preserve">Внести в 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постановление Администрации муниципального образования «город Десногорск» Смоленс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кой области от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>07.07.2025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>693</w:t>
      </w:r>
      <w:r w:rsidR="00635682">
        <w:rPr>
          <w:rFonts w:ascii="Times New Roman" w:hAnsi="Times New Roman" w:cs="Times New Roman"/>
          <w:b w:val="0"/>
          <w:sz w:val="24"/>
          <w:szCs w:val="24"/>
        </w:rPr>
        <w:t xml:space="preserve"> «Об утверждении 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состава административной комиссии муниципального образования «город Десногорск</w:t>
      </w:r>
      <w:r w:rsidR="00C817E2">
        <w:rPr>
          <w:rFonts w:ascii="Times New Roman" w:hAnsi="Times New Roman" w:cs="Times New Roman"/>
          <w:b w:val="0"/>
          <w:sz w:val="24"/>
          <w:szCs w:val="24"/>
        </w:rPr>
        <w:t>»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 xml:space="preserve"> Смоленской области</w:t>
      </w:r>
      <w:r w:rsidR="00AF34E7" w:rsidRPr="00AF34E7">
        <w:t xml:space="preserve">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и признании </w:t>
      </w:r>
      <w:proofErr w:type="gramStart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утратившими</w:t>
      </w:r>
      <w:proofErr w:type="gramEnd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 силу некоторых правовых актов</w:t>
      </w:r>
      <w:r w:rsidR="00FE2B55">
        <w:rPr>
          <w:rFonts w:ascii="Times New Roman" w:hAnsi="Times New Roman" w:cs="Times New Roman"/>
          <w:b w:val="0"/>
          <w:sz w:val="24"/>
          <w:szCs w:val="24"/>
        </w:rPr>
        <w:t>»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15003" w:rsidRPr="00515003">
        <w:rPr>
          <w:rFonts w:ascii="Times New Roman" w:hAnsi="Times New Roman" w:cs="Times New Roman"/>
          <w:b w:val="0"/>
          <w:sz w:val="24"/>
          <w:szCs w:val="24"/>
        </w:rPr>
        <w:t>следующее изменение:</w:t>
      </w:r>
    </w:p>
    <w:p w:rsidR="00515003" w:rsidRDefault="00515003" w:rsidP="005150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 В</w:t>
      </w:r>
      <w:r w:rsidR="004A4F2E">
        <w:rPr>
          <w:rFonts w:ascii="Times New Roman" w:hAnsi="Times New Roman" w:cs="Times New Roman"/>
          <w:b w:val="0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b w:val="0"/>
          <w:sz w:val="24"/>
          <w:szCs w:val="24"/>
        </w:rPr>
        <w:t>и</w:t>
      </w:r>
      <w:r w:rsidR="004A4F2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="001610D9" w:rsidRPr="001610D9">
        <w:rPr>
          <w:rFonts w:ascii="Times New Roman" w:hAnsi="Times New Roman" w:cs="Times New Roman"/>
          <w:b w:val="0"/>
          <w:sz w:val="24"/>
          <w:szCs w:val="24"/>
        </w:rPr>
        <w:t>Состав административной комиссии муниципального образования «город Десногорск» Смоленской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>»:</w:t>
      </w:r>
    </w:p>
    <w:p w:rsidR="004A4F2E" w:rsidRDefault="00515003" w:rsidP="00515003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4A4F2E" w:rsidRPr="004A4F2E">
        <w:rPr>
          <w:rFonts w:ascii="Times New Roman" w:hAnsi="Times New Roman" w:cs="Times New Roman"/>
          <w:b w:val="0"/>
          <w:sz w:val="24"/>
          <w:szCs w:val="24"/>
        </w:rPr>
        <w:t xml:space="preserve">исключить из состава комиссии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>Федосова Алексея Алексеевича</w:t>
      </w:r>
      <w:r w:rsidR="00FF3E8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FF3E8A" w:rsidRDefault="00FF3E8A" w:rsidP="00032DD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До назначения нового члена административной комиссии численный и персональный состав </w:t>
      </w:r>
      <w:r w:rsidR="00E81B3E">
        <w:rPr>
          <w:rFonts w:ascii="Times New Roman" w:hAnsi="Times New Roman" w:cs="Times New Roman"/>
          <w:b w:val="0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дминистративной комиссии муниципального образования «город Десногорск» Смоленской области составляет шесть человек. </w:t>
      </w:r>
    </w:p>
    <w:p w:rsidR="004A7278" w:rsidRDefault="00FF3E8A" w:rsidP="000E700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>.</w:t>
      </w:r>
      <w:r w:rsidR="009E39D7" w:rsidRPr="009E39D7">
        <w:t xml:space="preserve"> </w:t>
      </w:r>
      <w:r w:rsidR="009E39D7" w:rsidRPr="009E39D7">
        <w:rPr>
          <w:rFonts w:ascii="Times New Roman" w:hAnsi="Times New Roman" w:cs="Times New Roman"/>
          <w:b w:val="0"/>
          <w:sz w:val="24"/>
          <w:szCs w:val="24"/>
        </w:rPr>
        <w:t>Отделу информационных технологий и связи с общественностью разместить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  <w:r w:rsidR="004A727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F34E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газете «</w:t>
      </w:r>
      <w:proofErr w:type="spellStart"/>
      <w:proofErr w:type="gramStart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Десногорская</w:t>
      </w:r>
      <w:proofErr w:type="spellEnd"/>
      <w:proofErr w:type="gramEnd"/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 xml:space="preserve"> правда»</w:t>
      </w:r>
      <w:r w:rsidR="004A7278" w:rsidRPr="004A7278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AF34E7" w:rsidRPr="00AF34E7" w:rsidRDefault="00FF3E8A" w:rsidP="00AF34E7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465302" w:rsidRPr="0011056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F34E7" w:rsidRPr="00AF34E7">
        <w:rPr>
          <w:rFonts w:ascii="Times New Roman" w:hAnsi="Times New Roman" w:cs="Times New Roman"/>
          <w:b w:val="0"/>
          <w:sz w:val="24"/>
          <w:szCs w:val="24"/>
        </w:rPr>
        <w:t>Контроль исполнения настоящего постановления возложить на заместителя Главы муниципального образования Н.Н. Александрову.</w:t>
      </w:r>
    </w:p>
    <w:p w:rsidR="00515003" w:rsidRDefault="00515003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E39D7" w:rsidRPr="004A4F2E" w:rsidRDefault="009E39D7" w:rsidP="00BB55BD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7278" w:rsidRPr="008241AB" w:rsidRDefault="00AF34E7" w:rsidP="00BB55B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4A7278" w:rsidRPr="008241AB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="004A7278" w:rsidRPr="008241AB">
        <w:rPr>
          <w:sz w:val="28"/>
          <w:szCs w:val="28"/>
        </w:rPr>
        <w:t>муниципального образования</w:t>
      </w:r>
    </w:p>
    <w:p w:rsidR="001B1874" w:rsidRDefault="004A7278" w:rsidP="00BB55BD">
      <w:pPr>
        <w:rPr>
          <w:b/>
          <w:sz w:val="28"/>
          <w:szCs w:val="28"/>
        </w:rPr>
      </w:pPr>
      <w:r w:rsidRPr="008241AB">
        <w:rPr>
          <w:sz w:val="28"/>
          <w:szCs w:val="28"/>
        </w:rPr>
        <w:t>«город Десногорск» Смоленской области</w:t>
      </w:r>
      <w:r w:rsidR="00BB55BD" w:rsidRPr="008241AB">
        <w:rPr>
          <w:sz w:val="28"/>
          <w:szCs w:val="28"/>
        </w:rPr>
        <w:tab/>
      </w:r>
      <w:r w:rsidR="00BB55BD" w:rsidRPr="008241AB">
        <w:rPr>
          <w:sz w:val="28"/>
          <w:szCs w:val="28"/>
        </w:rPr>
        <w:tab/>
      </w:r>
      <w:r w:rsidR="00032A71" w:rsidRPr="008241AB">
        <w:rPr>
          <w:b/>
          <w:sz w:val="28"/>
          <w:szCs w:val="28"/>
        </w:rPr>
        <w:tab/>
      </w:r>
      <w:r w:rsidR="00AF34E7">
        <w:rPr>
          <w:b/>
          <w:sz w:val="28"/>
          <w:szCs w:val="28"/>
        </w:rPr>
        <w:t xml:space="preserve">      З.В. </w:t>
      </w:r>
      <w:proofErr w:type="spellStart"/>
      <w:r w:rsidR="00AF34E7">
        <w:rPr>
          <w:b/>
          <w:sz w:val="28"/>
          <w:szCs w:val="28"/>
        </w:rPr>
        <w:t>Бриллиантова</w:t>
      </w:r>
      <w:proofErr w:type="spellEnd"/>
      <w:r w:rsidR="00BB55BD" w:rsidRPr="008241AB">
        <w:rPr>
          <w:b/>
          <w:sz w:val="28"/>
          <w:szCs w:val="28"/>
        </w:rPr>
        <w:t xml:space="preserve"> </w:t>
      </w:r>
    </w:p>
    <w:p w:rsidR="003206B5" w:rsidRDefault="00627FAF" w:rsidP="008947D3">
      <w:pPr>
        <w:jc w:val="right"/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E665F4" wp14:editId="64E21209">
                <wp:simplePos x="0" y="0"/>
                <wp:positionH relativeFrom="column">
                  <wp:posOffset>742950</wp:posOffset>
                </wp:positionH>
                <wp:positionV relativeFrom="paragraph">
                  <wp:posOffset>70485</wp:posOffset>
                </wp:positionV>
                <wp:extent cx="5844540" cy="912495"/>
                <wp:effectExtent l="0" t="3810" r="381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3206B5" w:rsidRDefault="003206B5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627FAF" w:rsidRDefault="00627FAF" w:rsidP="00627FAF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627FAF" w:rsidRDefault="00627FAF" w:rsidP="00627FAF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>МУНИЦИПАЛЬНОГО ОБРАЗОВАНИЯ «ГОРОД ДЕСНОГОРСК»</w:t>
                            </w:r>
                          </w:p>
                          <w:p w:rsidR="00627FAF" w:rsidRDefault="00627FAF" w:rsidP="00627FAF">
                            <w:pPr>
                              <w:pStyle w:val="6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>СМОЛЕНСКОЙ ОБЛАСТИ</w:t>
                            </w:r>
                          </w:p>
                          <w:p w:rsidR="00627FAF" w:rsidRDefault="00627FAF" w:rsidP="00627FAF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627FAF" w:rsidRDefault="00627FAF" w:rsidP="00627FAF">
                            <w:pPr>
                              <w:rPr>
                                <w:sz w:val="12"/>
                              </w:rPr>
                            </w:pPr>
                          </w:p>
                          <w:p w:rsidR="00627FAF" w:rsidRDefault="00627FAF" w:rsidP="00627FAF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627FAF" w:rsidRDefault="00627FAF" w:rsidP="00627FAF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627FAF" w:rsidRDefault="00627FAF" w:rsidP="00627FA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left:0;text-align:left;margin-left:58.5pt;margin-top:5.55pt;width:460.2pt;height:7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" filled="f" stroked="f" strokeweight=".25pt">
                <v:textbox inset="1pt,1pt,1pt,1pt">
                  <w:txbxContent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3206B5" w:rsidRDefault="003206B5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</w:p>
                    <w:p w:rsidR="00627FAF" w:rsidRDefault="00627FAF" w:rsidP="00627FAF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627FAF" w:rsidRDefault="00627FAF" w:rsidP="00627FAF">
                      <w:pPr>
                        <w:pStyle w:val="2"/>
                        <w:ind w:left="0"/>
                        <w:jc w:val="center"/>
                      </w:pPr>
                      <w:r>
                        <w:t>МУНИЦИПАЛЬНОГО ОБРАЗОВАНИЯ «ГОРОД ДЕСНОГОРСК»</w:t>
                      </w:r>
                    </w:p>
                    <w:p w:rsidR="00627FAF" w:rsidRDefault="00627FAF" w:rsidP="00627FAF">
                      <w:pPr>
                        <w:pStyle w:val="6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>СМОЛЕНСКОЙ ОБЛАСТИ</w:t>
                      </w:r>
                    </w:p>
                    <w:p w:rsidR="00627FAF" w:rsidRDefault="00627FAF" w:rsidP="00627FAF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627FAF" w:rsidRDefault="00627FAF" w:rsidP="00627FAF">
                      <w:pPr>
                        <w:rPr>
                          <w:sz w:val="12"/>
                        </w:rPr>
                      </w:pPr>
                    </w:p>
                    <w:p w:rsidR="00627FAF" w:rsidRDefault="00627FAF" w:rsidP="00627FAF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627FAF" w:rsidRDefault="00627FAF" w:rsidP="00627FAF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627FAF" w:rsidRDefault="00627FAF" w:rsidP="00627FAF"/>
                  </w:txbxContent>
                </v:textbox>
              </v:rect>
            </w:pict>
          </mc:Fallback>
        </mc:AlternateContent>
      </w:r>
    </w:p>
    <w:p w:rsidR="003206B5" w:rsidRDefault="003206B5" w:rsidP="00627FAF">
      <w:pPr>
        <w:rPr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</w:pPr>
    </w:p>
    <w:sectPr w:rsidR="003206B5" w:rsidSect="00515003">
      <w:pgSz w:w="11906" w:h="16838"/>
      <w:pgMar w:top="851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4972"/>
    <w:multiLevelType w:val="hybridMultilevel"/>
    <w:tmpl w:val="07B4CE60"/>
    <w:lvl w:ilvl="0" w:tplc="A5C28ED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A14C28"/>
    <w:multiLevelType w:val="hybridMultilevel"/>
    <w:tmpl w:val="F1561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BD"/>
    <w:rsid w:val="0002334B"/>
    <w:rsid w:val="00027927"/>
    <w:rsid w:val="00032A71"/>
    <w:rsid w:val="00032DD8"/>
    <w:rsid w:val="000E700E"/>
    <w:rsid w:val="00100A47"/>
    <w:rsid w:val="00113026"/>
    <w:rsid w:val="00123263"/>
    <w:rsid w:val="00132DBB"/>
    <w:rsid w:val="001610D9"/>
    <w:rsid w:val="00192CBE"/>
    <w:rsid w:val="001945EB"/>
    <w:rsid w:val="001B1874"/>
    <w:rsid w:val="001B789A"/>
    <w:rsid w:val="001E6A38"/>
    <w:rsid w:val="00242908"/>
    <w:rsid w:val="00255B74"/>
    <w:rsid w:val="0027224E"/>
    <w:rsid w:val="002A2877"/>
    <w:rsid w:val="002C0C74"/>
    <w:rsid w:val="002C7201"/>
    <w:rsid w:val="003206B5"/>
    <w:rsid w:val="003827FA"/>
    <w:rsid w:val="003D1810"/>
    <w:rsid w:val="003E62C2"/>
    <w:rsid w:val="003F1DC0"/>
    <w:rsid w:val="00421A36"/>
    <w:rsid w:val="00425818"/>
    <w:rsid w:val="00465302"/>
    <w:rsid w:val="004901C6"/>
    <w:rsid w:val="004A4F2E"/>
    <w:rsid w:val="004A7278"/>
    <w:rsid w:val="00515003"/>
    <w:rsid w:val="00536FEB"/>
    <w:rsid w:val="00602991"/>
    <w:rsid w:val="00626617"/>
    <w:rsid w:val="00627FAF"/>
    <w:rsid w:val="00635682"/>
    <w:rsid w:val="0066105E"/>
    <w:rsid w:val="006F3C3F"/>
    <w:rsid w:val="0071635A"/>
    <w:rsid w:val="0074552B"/>
    <w:rsid w:val="00751CB3"/>
    <w:rsid w:val="00763C91"/>
    <w:rsid w:val="0076597B"/>
    <w:rsid w:val="00782E5E"/>
    <w:rsid w:val="007B32F5"/>
    <w:rsid w:val="00801768"/>
    <w:rsid w:val="008229B8"/>
    <w:rsid w:val="0082419B"/>
    <w:rsid w:val="008241AB"/>
    <w:rsid w:val="00873668"/>
    <w:rsid w:val="008947D3"/>
    <w:rsid w:val="008E2F68"/>
    <w:rsid w:val="00911FD8"/>
    <w:rsid w:val="00924284"/>
    <w:rsid w:val="00932AC3"/>
    <w:rsid w:val="009539B1"/>
    <w:rsid w:val="00972759"/>
    <w:rsid w:val="00985BCD"/>
    <w:rsid w:val="00995719"/>
    <w:rsid w:val="009E39D7"/>
    <w:rsid w:val="00A053F8"/>
    <w:rsid w:val="00A159B9"/>
    <w:rsid w:val="00A308F4"/>
    <w:rsid w:val="00A60EED"/>
    <w:rsid w:val="00A66EA8"/>
    <w:rsid w:val="00AB431D"/>
    <w:rsid w:val="00AC619F"/>
    <w:rsid w:val="00AF34E7"/>
    <w:rsid w:val="00AF65C2"/>
    <w:rsid w:val="00B1125F"/>
    <w:rsid w:val="00B5081E"/>
    <w:rsid w:val="00B76474"/>
    <w:rsid w:val="00B87299"/>
    <w:rsid w:val="00B91765"/>
    <w:rsid w:val="00B94C69"/>
    <w:rsid w:val="00BA2FA0"/>
    <w:rsid w:val="00BB55BD"/>
    <w:rsid w:val="00BC2F38"/>
    <w:rsid w:val="00C817E2"/>
    <w:rsid w:val="00CC2EB0"/>
    <w:rsid w:val="00CC4600"/>
    <w:rsid w:val="00CD5167"/>
    <w:rsid w:val="00CF6266"/>
    <w:rsid w:val="00D10FDE"/>
    <w:rsid w:val="00D66B33"/>
    <w:rsid w:val="00D97BE8"/>
    <w:rsid w:val="00DA40F8"/>
    <w:rsid w:val="00DD193A"/>
    <w:rsid w:val="00DF16AE"/>
    <w:rsid w:val="00E10506"/>
    <w:rsid w:val="00E1319F"/>
    <w:rsid w:val="00E1592F"/>
    <w:rsid w:val="00E228DB"/>
    <w:rsid w:val="00E44CAD"/>
    <w:rsid w:val="00E46091"/>
    <w:rsid w:val="00E81B3E"/>
    <w:rsid w:val="00EA148D"/>
    <w:rsid w:val="00F13376"/>
    <w:rsid w:val="00F14036"/>
    <w:rsid w:val="00F264BD"/>
    <w:rsid w:val="00F334E6"/>
    <w:rsid w:val="00F91EFB"/>
    <w:rsid w:val="00FC21E1"/>
    <w:rsid w:val="00FE2B55"/>
    <w:rsid w:val="00FE7331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B55BD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B55BD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B55BD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BB55BD"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5B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B55B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BB55B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BB55B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B55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5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B55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421A3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421A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9957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5">
    <w:name w:val="Table Grid"/>
    <w:basedOn w:val="a1"/>
    <w:uiPriority w:val="59"/>
    <w:rsid w:val="004A7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5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gochs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Gorelova</dc:creator>
  <cp:lastModifiedBy>ПК</cp:lastModifiedBy>
  <cp:revision>4</cp:revision>
  <cp:lastPrinted>2020-01-22T14:17:00Z</cp:lastPrinted>
  <dcterms:created xsi:type="dcterms:W3CDTF">2026-04-17T10:38:00Z</dcterms:created>
  <dcterms:modified xsi:type="dcterms:W3CDTF">2026-04-29T11:26:00Z</dcterms:modified>
</cp:coreProperties>
</file>